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501"/>
        <w:tblW w:w="9760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321"/>
        <w:gridCol w:w="2977"/>
        <w:gridCol w:w="3462"/>
      </w:tblGrid>
      <w:tr w:rsidR="00E93C6A" w:rsidRPr="006D0E80" w:rsidTr="006D0E80">
        <w:trPr>
          <w:trHeight w:val="961"/>
        </w:trPr>
        <w:tc>
          <w:tcPr>
            <w:tcW w:w="3321" w:type="dxa"/>
          </w:tcPr>
          <w:p w:rsidR="00E93C6A" w:rsidRPr="00A552BB" w:rsidRDefault="00E93C6A" w:rsidP="006D0E80">
            <w:pPr>
              <w:pStyle w:val="a5"/>
              <w:jc w:val="center"/>
              <w:rPr>
                <w:rFonts w:ascii="Times New Roman" w:hAnsi="Times New Roman"/>
                <w:sz w:val="28"/>
              </w:rPr>
            </w:pPr>
            <w:bookmarkStart w:id="0" w:name="_GoBack"/>
            <w:bookmarkEnd w:id="0"/>
          </w:p>
        </w:tc>
        <w:tc>
          <w:tcPr>
            <w:tcW w:w="2977" w:type="dxa"/>
            <w:hideMark/>
          </w:tcPr>
          <w:p w:rsidR="00E93C6A" w:rsidRPr="00A552BB" w:rsidRDefault="00DB2BE1" w:rsidP="006D0E80">
            <w:pPr>
              <w:pStyle w:val="a5"/>
              <w:jc w:val="center"/>
              <w:rPr>
                <w:rFonts w:ascii="Times New Roman" w:hAnsi="Times New Roman"/>
                <w:sz w:val="28"/>
              </w:rPr>
            </w:pPr>
            <w:r w:rsidRPr="006D0E80">
              <w:rPr>
                <w:rFonts w:ascii="Times New Roman" w:hAnsi="Times New Roman"/>
                <w:noProof/>
                <w:sz w:val="28"/>
              </w:rPr>
              <w:drawing>
                <wp:inline distT="0" distB="0" distL="0" distR="0">
                  <wp:extent cx="619125" cy="962025"/>
                  <wp:effectExtent l="0" t="0" r="9525" b="9525"/>
                  <wp:docPr id="1" name="Рисунок 2" descr="https://docviewer.yandex.ru/htmlimage?id=6y2o-5kjmlh37xy0ndm2t09cf0mjkt04b0n8h0487dty1hpgbqxut45p217oixzpkefy4rwu191nhcdwc2zns82vmb0c1rbalwram1cx&amp;name=b623.png&amp;uid=1975855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ttps://docviewer.yandex.ru/htmlimage?id=6y2o-5kjmlh37xy0ndm2t09cf0mjkt04b0n8h0487dty1hpgbqxut45p217oixzpkefy4rwu191nhcdwc2zns82vmb0c1rbalwram1cx&amp;name=b623.png&amp;uid=1975855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E93C6A" w:rsidRPr="00A552BB" w:rsidRDefault="00E93C6A" w:rsidP="006D0E80">
            <w:pPr>
              <w:pStyle w:val="a5"/>
              <w:jc w:val="center"/>
              <w:rPr>
                <w:rFonts w:ascii="Times New Roman" w:hAnsi="Times New Roman"/>
                <w:sz w:val="28"/>
                <w:u w:val="single"/>
              </w:rPr>
            </w:pPr>
          </w:p>
        </w:tc>
      </w:tr>
    </w:tbl>
    <w:p w:rsidR="00E93C6A" w:rsidRPr="00A552BB" w:rsidRDefault="00E93C6A" w:rsidP="00E93C6A">
      <w:pPr>
        <w:pStyle w:val="a5"/>
        <w:jc w:val="center"/>
        <w:rPr>
          <w:rFonts w:ascii="Times New Roman" w:hAnsi="Times New Roman"/>
          <w:b/>
          <w:caps/>
          <w:sz w:val="28"/>
        </w:rPr>
      </w:pPr>
      <w:r w:rsidRPr="00A552BB">
        <w:rPr>
          <w:rFonts w:ascii="Times New Roman" w:hAnsi="Times New Roman"/>
          <w:b/>
          <w:caps/>
          <w:sz w:val="28"/>
        </w:rPr>
        <w:t>СОВЕТ ДЕПУТАТОВ муниципального образования БУРУНЧИНСКИЙ сельсоветСаракташского района оренбургской области</w:t>
      </w:r>
    </w:p>
    <w:p w:rsidR="00E93C6A" w:rsidRPr="00A552BB" w:rsidRDefault="00E93C6A" w:rsidP="00E93C6A">
      <w:pPr>
        <w:pStyle w:val="a5"/>
        <w:jc w:val="center"/>
        <w:rPr>
          <w:rFonts w:ascii="Times New Roman" w:hAnsi="Times New Roman"/>
          <w:b/>
          <w:caps/>
          <w:sz w:val="28"/>
        </w:rPr>
      </w:pPr>
      <w:r w:rsidRPr="00A552BB">
        <w:rPr>
          <w:rFonts w:ascii="Times New Roman" w:hAnsi="Times New Roman"/>
          <w:b/>
          <w:caps/>
          <w:sz w:val="28"/>
        </w:rPr>
        <w:t>третий созыв</w:t>
      </w:r>
    </w:p>
    <w:p w:rsidR="00E93C6A" w:rsidRPr="00A552BB" w:rsidRDefault="00E93C6A" w:rsidP="00E93C6A">
      <w:pPr>
        <w:pStyle w:val="a5"/>
        <w:jc w:val="center"/>
        <w:rPr>
          <w:rFonts w:ascii="Times New Roman" w:hAnsi="Times New Roman"/>
          <w:caps/>
          <w:sz w:val="28"/>
        </w:rPr>
      </w:pPr>
    </w:p>
    <w:p w:rsidR="00E93C6A" w:rsidRPr="00A552BB" w:rsidRDefault="00E93C6A" w:rsidP="00E93C6A">
      <w:pPr>
        <w:pStyle w:val="a5"/>
        <w:jc w:val="center"/>
        <w:rPr>
          <w:rFonts w:ascii="Times New Roman" w:hAnsi="Times New Roman"/>
          <w:b/>
          <w:sz w:val="28"/>
        </w:rPr>
      </w:pPr>
      <w:r w:rsidRPr="00A552BB">
        <w:rPr>
          <w:rFonts w:ascii="Times New Roman" w:hAnsi="Times New Roman"/>
          <w:b/>
          <w:sz w:val="28"/>
        </w:rPr>
        <w:t>Р Е Ш Е Н И Е</w:t>
      </w:r>
    </w:p>
    <w:p w:rsidR="00E93C6A" w:rsidRPr="00A552BB" w:rsidRDefault="00E93C6A" w:rsidP="00E93C6A">
      <w:pPr>
        <w:pStyle w:val="a5"/>
        <w:jc w:val="center"/>
        <w:rPr>
          <w:rFonts w:ascii="Times New Roman" w:hAnsi="Times New Roman"/>
          <w:b/>
          <w:sz w:val="28"/>
        </w:rPr>
      </w:pPr>
    </w:p>
    <w:p w:rsidR="00E93C6A" w:rsidRPr="00A552BB" w:rsidRDefault="00E93C6A" w:rsidP="00E93C6A">
      <w:pPr>
        <w:pStyle w:val="a5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Внеочередного д</w:t>
      </w:r>
      <w:r w:rsidRPr="00A552BB">
        <w:rPr>
          <w:rFonts w:ascii="Times New Roman" w:hAnsi="Times New Roman"/>
          <w:sz w:val="28"/>
        </w:rPr>
        <w:t xml:space="preserve">вадцать </w:t>
      </w:r>
      <w:r>
        <w:rPr>
          <w:rFonts w:ascii="Times New Roman" w:hAnsi="Times New Roman"/>
          <w:sz w:val="28"/>
        </w:rPr>
        <w:t>седьмого</w:t>
      </w:r>
      <w:r w:rsidRPr="00A552BB">
        <w:rPr>
          <w:rFonts w:ascii="Times New Roman" w:hAnsi="Times New Roman"/>
          <w:sz w:val="28"/>
        </w:rPr>
        <w:t xml:space="preserve"> заседания Совета депутатов</w:t>
      </w:r>
    </w:p>
    <w:p w:rsidR="00E93C6A" w:rsidRPr="00A552BB" w:rsidRDefault="00E93C6A" w:rsidP="00E93C6A">
      <w:pPr>
        <w:pStyle w:val="a5"/>
        <w:jc w:val="center"/>
        <w:rPr>
          <w:rFonts w:ascii="Times New Roman" w:hAnsi="Times New Roman"/>
          <w:sz w:val="28"/>
        </w:rPr>
      </w:pPr>
      <w:r w:rsidRPr="00A552BB">
        <w:rPr>
          <w:rFonts w:ascii="Times New Roman" w:hAnsi="Times New Roman"/>
          <w:sz w:val="28"/>
        </w:rPr>
        <w:t>Бурунчинского сельсовета третьего созыва</w:t>
      </w:r>
    </w:p>
    <w:p w:rsidR="00E93C6A" w:rsidRPr="00A552BB" w:rsidRDefault="00E93C6A" w:rsidP="00E93C6A">
      <w:pPr>
        <w:pStyle w:val="a5"/>
        <w:jc w:val="center"/>
        <w:rPr>
          <w:rFonts w:ascii="Times New Roman" w:hAnsi="Times New Roman"/>
          <w:sz w:val="28"/>
        </w:rPr>
      </w:pPr>
    </w:p>
    <w:tbl>
      <w:tblPr>
        <w:tblW w:w="9760" w:type="dxa"/>
        <w:tblLook w:val="04A0" w:firstRow="1" w:lastRow="0" w:firstColumn="1" w:lastColumn="0" w:noHBand="0" w:noVBand="1"/>
      </w:tblPr>
      <w:tblGrid>
        <w:gridCol w:w="3119"/>
        <w:gridCol w:w="3094"/>
        <w:gridCol w:w="3547"/>
      </w:tblGrid>
      <w:tr w:rsidR="00E93C6A" w:rsidRPr="006D0E80" w:rsidTr="006D0E80">
        <w:tc>
          <w:tcPr>
            <w:tcW w:w="3059" w:type="dxa"/>
            <w:hideMark/>
          </w:tcPr>
          <w:p w:rsidR="00E93C6A" w:rsidRPr="00A552BB" w:rsidRDefault="00E93C6A" w:rsidP="006D0E80">
            <w:pPr>
              <w:pStyle w:val="a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15.11</w:t>
            </w:r>
            <w:r w:rsidRPr="00A552BB">
              <w:rPr>
                <w:rFonts w:ascii="Times New Roman" w:hAnsi="Times New Roman"/>
                <w:sz w:val="28"/>
              </w:rPr>
              <w:t>.2018</w:t>
            </w:r>
          </w:p>
        </w:tc>
        <w:tc>
          <w:tcPr>
            <w:tcW w:w="3034" w:type="dxa"/>
            <w:hideMark/>
          </w:tcPr>
          <w:p w:rsidR="00E93C6A" w:rsidRPr="00A552BB" w:rsidRDefault="00E93C6A" w:rsidP="006D0E80">
            <w:pPr>
              <w:pStyle w:val="a5"/>
              <w:jc w:val="center"/>
              <w:rPr>
                <w:rFonts w:ascii="Times New Roman" w:hAnsi="Times New Roman"/>
                <w:sz w:val="28"/>
              </w:rPr>
            </w:pPr>
            <w:r w:rsidRPr="00A552BB">
              <w:rPr>
                <w:rFonts w:ascii="Times New Roman" w:hAnsi="Times New Roman"/>
                <w:sz w:val="28"/>
              </w:rPr>
              <w:t>с. Бурунча</w:t>
            </w:r>
          </w:p>
        </w:tc>
        <w:tc>
          <w:tcPr>
            <w:tcW w:w="3478" w:type="dxa"/>
            <w:hideMark/>
          </w:tcPr>
          <w:p w:rsidR="00E93C6A" w:rsidRPr="00A552BB" w:rsidRDefault="00E93C6A" w:rsidP="006D0E80">
            <w:pPr>
              <w:pStyle w:val="a5"/>
              <w:jc w:val="center"/>
              <w:rPr>
                <w:rFonts w:ascii="Times New Roman" w:hAnsi="Times New Roman"/>
                <w:sz w:val="28"/>
              </w:rPr>
            </w:pPr>
            <w:r w:rsidRPr="00A552BB">
              <w:rPr>
                <w:rFonts w:ascii="Times New Roman" w:hAnsi="Times New Roman"/>
                <w:sz w:val="28"/>
              </w:rPr>
              <w:t xml:space="preserve">№ </w:t>
            </w:r>
            <w:r>
              <w:rPr>
                <w:rFonts w:ascii="Times New Roman" w:hAnsi="Times New Roman"/>
                <w:sz w:val="28"/>
              </w:rPr>
              <w:t>131</w:t>
            </w:r>
          </w:p>
          <w:p w:rsidR="00E93C6A" w:rsidRPr="00A552BB" w:rsidRDefault="00E93C6A" w:rsidP="006D0E80">
            <w:pPr>
              <w:pStyle w:val="a5"/>
              <w:jc w:val="center"/>
              <w:rPr>
                <w:rFonts w:ascii="Times New Roman" w:hAnsi="Times New Roman"/>
                <w:sz w:val="28"/>
              </w:rPr>
            </w:pPr>
          </w:p>
        </w:tc>
      </w:tr>
    </w:tbl>
    <w:p w:rsidR="00E93C6A" w:rsidRPr="00E93C6A" w:rsidRDefault="00E93C6A" w:rsidP="00E93C6A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18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80"/>
      </w:tblGrid>
      <w:tr w:rsidR="00E93C6A" w:rsidRPr="006D0E80" w:rsidTr="006D0E80">
        <w:tc>
          <w:tcPr>
            <w:tcW w:w="7380" w:type="dxa"/>
          </w:tcPr>
          <w:p w:rsidR="00E93C6A" w:rsidRPr="006D0E80" w:rsidRDefault="00E93C6A" w:rsidP="006D0E80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D0E80">
              <w:rPr>
                <w:rFonts w:ascii="Times New Roman" w:hAnsi="Times New Roman"/>
                <w:sz w:val="28"/>
                <w:szCs w:val="28"/>
              </w:rPr>
              <w:t>Об установлении границ  территории на которой осуществляется территориальное общественное самоуправление в муниципальном образовании Бурунчинский сельсовет Саракташского района Оренбургской области</w:t>
            </w:r>
          </w:p>
        </w:tc>
      </w:tr>
    </w:tbl>
    <w:p w:rsidR="00E93C6A" w:rsidRPr="00E93C6A" w:rsidRDefault="00E93C6A" w:rsidP="00E93C6A">
      <w:pPr>
        <w:jc w:val="both"/>
        <w:rPr>
          <w:rFonts w:ascii="Times New Roman" w:hAnsi="Times New Roman"/>
          <w:sz w:val="28"/>
          <w:szCs w:val="28"/>
        </w:rPr>
      </w:pPr>
    </w:p>
    <w:p w:rsidR="00E93C6A" w:rsidRPr="00E93C6A" w:rsidRDefault="00E93C6A" w:rsidP="00E93C6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93C6A">
        <w:rPr>
          <w:rFonts w:ascii="Times New Roman" w:hAnsi="Times New Roman"/>
          <w:sz w:val="28"/>
          <w:szCs w:val="28"/>
        </w:rPr>
        <w:t xml:space="preserve">В соответствии со ст. 27 Федерального закона от 06.10.2003 № 131-ФЗ «Об общих принципах организации местного самоуправления в Российской Федерации», Положением о территориальном общественном самоуправлении в муниципальном образовании </w:t>
      </w:r>
      <w:r>
        <w:rPr>
          <w:rFonts w:ascii="Times New Roman" w:hAnsi="Times New Roman"/>
          <w:sz w:val="28"/>
          <w:szCs w:val="28"/>
        </w:rPr>
        <w:t>Бурунчинский</w:t>
      </w:r>
      <w:r w:rsidRPr="00E93C6A">
        <w:rPr>
          <w:rFonts w:ascii="Times New Roman" w:hAnsi="Times New Roman"/>
          <w:sz w:val="28"/>
          <w:szCs w:val="28"/>
        </w:rPr>
        <w:t xml:space="preserve"> сельсовет Саракташского района Оренбургской области, утвержденным решением Совета депутатов </w:t>
      </w:r>
      <w:r>
        <w:rPr>
          <w:rFonts w:ascii="Times New Roman" w:hAnsi="Times New Roman"/>
          <w:sz w:val="28"/>
          <w:szCs w:val="28"/>
        </w:rPr>
        <w:t>Бурунчинского</w:t>
      </w:r>
      <w:r w:rsidRPr="00E93C6A">
        <w:rPr>
          <w:rFonts w:ascii="Times New Roman" w:hAnsi="Times New Roman"/>
          <w:sz w:val="28"/>
          <w:szCs w:val="28"/>
        </w:rPr>
        <w:t xml:space="preserve"> сельсовета от 1</w:t>
      </w:r>
      <w:r>
        <w:rPr>
          <w:rFonts w:ascii="Times New Roman" w:hAnsi="Times New Roman"/>
          <w:sz w:val="28"/>
          <w:szCs w:val="28"/>
        </w:rPr>
        <w:t>9</w:t>
      </w:r>
      <w:r w:rsidRPr="00E93C6A">
        <w:rPr>
          <w:rFonts w:ascii="Times New Roman" w:hAnsi="Times New Roman"/>
          <w:sz w:val="28"/>
          <w:szCs w:val="28"/>
        </w:rPr>
        <w:t xml:space="preserve"> сентября 2018 года № 11</w:t>
      </w:r>
      <w:r>
        <w:rPr>
          <w:rFonts w:ascii="Times New Roman" w:hAnsi="Times New Roman"/>
          <w:sz w:val="28"/>
          <w:szCs w:val="28"/>
        </w:rPr>
        <w:t>9</w:t>
      </w:r>
      <w:r w:rsidRPr="00E93C6A">
        <w:rPr>
          <w:rFonts w:ascii="Times New Roman" w:hAnsi="Times New Roman"/>
          <w:sz w:val="28"/>
          <w:szCs w:val="28"/>
        </w:rPr>
        <w:t xml:space="preserve">, руководствуясь ст.15 Устава муниципального образования  </w:t>
      </w:r>
      <w:r>
        <w:rPr>
          <w:rFonts w:ascii="Times New Roman" w:hAnsi="Times New Roman"/>
          <w:sz w:val="28"/>
          <w:szCs w:val="28"/>
        </w:rPr>
        <w:t>Бурунчинский</w:t>
      </w:r>
      <w:r w:rsidRPr="00E93C6A">
        <w:rPr>
          <w:rFonts w:ascii="Times New Roman" w:hAnsi="Times New Roman"/>
          <w:sz w:val="28"/>
          <w:szCs w:val="28"/>
        </w:rPr>
        <w:t xml:space="preserve"> сельсовет, на основании поступившего заявления инициативной группы,</w:t>
      </w:r>
    </w:p>
    <w:p w:rsidR="00E93C6A" w:rsidRPr="00E93C6A" w:rsidRDefault="00E93C6A" w:rsidP="00E93C6A">
      <w:pPr>
        <w:jc w:val="both"/>
        <w:rPr>
          <w:rFonts w:ascii="Times New Roman" w:hAnsi="Times New Roman"/>
          <w:sz w:val="28"/>
          <w:szCs w:val="28"/>
        </w:rPr>
      </w:pPr>
      <w:r w:rsidRPr="00E93C6A">
        <w:rPr>
          <w:rFonts w:ascii="Times New Roman" w:hAnsi="Times New Roman"/>
          <w:sz w:val="28"/>
          <w:szCs w:val="28"/>
        </w:rPr>
        <w:t xml:space="preserve">Совет депутатов </w:t>
      </w:r>
      <w:r>
        <w:rPr>
          <w:rFonts w:ascii="Times New Roman" w:hAnsi="Times New Roman"/>
          <w:sz w:val="28"/>
          <w:szCs w:val="28"/>
        </w:rPr>
        <w:t>Бурунчинского</w:t>
      </w:r>
      <w:r w:rsidRPr="00E93C6A">
        <w:rPr>
          <w:rFonts w:ascii="Times New Roman" w:hAnsi="Times New Roman"/>
          <w:sz w:val="28"/>
          <w:szCs w:val="28"/>
        </w:rPr>
        <w:t xml:space="preserve"> сельсовета</w:t>
      </w:r>
    </w:p>
    <w:p w:rsidR="00E93C6A" w:rsidRPr="00E93C6A" w:rsidRDefault="00E93C6A" w:rsidP="00E93C6A">
      <w:pPr>
        <w:jc w:val="both"/>
        <w:rPr>
          <w:rFonts w:ascii="Times New Roman" w:hAnsi="Times New Roman"/>
          <w:sz w:val="28"/>
          <w:szCs w:val="28"/>
        </w:rPr>
      </w:pPr>
      <w:r w:rsidRPr="00E93C6A">
        <w:rPr>
          <w:rFonts w:ascii="Times New Roman" w:hAnsi="Times New Roman"/>
          <w:sz w:val="28"/>
          <w:szCs w:val="28"/>
        </w:rPr>
        <w:t>РЕШИЛ:</w:t>
      </w:r>
    </w:p>
    <w:p w:rsidR="00E93C6A" w:rsidRPr="00E93C6A" w:rsidRDefault="00E93C6A" w:rsidP="00E93C6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93C6A">
        <w:rPr>
          <w:rFonts w:ascii="Times New Roman" w:hAnsi="Times New Roman"/>
          <w:sz w:val="28"/>
          <w:szCs w:val="28"/>
        </w:rPr>
        <w:t xml:space="preserve">1. Установить границы территории, в пределах которой осуществляется территориальное общественное самоуправление в селе </w:t>
      </w:r>
      <w:r>
        <w:rPr>
          <w:rFonts w:ascii="Times New Roman" w:hAnsi="Times New Roman"/>
          <w:sz w:val="28"/>
          <w:szCs w:val="28"/>
        </w:rPr>
        <w:t xml:space="preserve">Новомихайловка </w:t>
      </w:r>
      <w:r w:rsidRPr="00E93C6A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/>
          <w:sz w:val="28"/>
          <w:szCs w:val="28"/>
        </w:rPr>
        <w:t>Бурунчинский</w:t>
      </w:r>
      <w:r w:rsidRPr="00E93C6A">
        <w:rPr>
          <w:rFonts w:ascii="Times New Roman" w:hAnsi="Times New Roman"/>
          <w:sz w:val="28"/>
          <w:szCs w:val="28"/>
        </w:rPr>
        <w:t xml:space="preserve"> сельсовет Саракташского района Оренбургской области, согласно приложению.</w:t>
      </w:r>
    </w:p>
    <w:p w:rsidR="00E93C6A" w:rsidRPr="00E93C6A" w:rsidRDefault="00E93C6A" w:rsidP="00E93C6A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93C6A" w:rsidRPr="00E93C6A" w:rsidRDefault="00E93C6A" w:rsidP="00E93C6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93C6A">
        <w:rPr>
          <w:rFonts w:ascii="Times New Roman" w:hAnsi="Times New Roman"/>
          <w:sz w:val="28"/>
          <w:szCs w:val="28"/>
        </w:rPr>
        <w:lastRenderedPageBreak/>
        <w:t xml:space="preserve">2. Поручить администрации муниципального образования </w:t>
      </w:r>
      <w:r>
        <w:rPr>
          <w:rFonts w:ascii="Times New Roman" w:hAnsi="Times New Roman"/>
          <w:sz w:val="28"/>
          <w:szCs w:val="28"/>
        </w:rPr>
        <w:t>Бурунчинский</w:t>
      </w:r>
      <w:r w:rsidRPr="00E93C6A">
        <w:rPr>
          <w:rFonts w:ascii="Times New Roman" w:hAnsi="Times New Roman"/>
          <w:sz w:val="28"/>
          <w:szCs w:val="28"/>
        </w:rPr>
        <w:t xml:space="preserve"> сельсовет оказать содействие инициативной группе граждан по подготовке и проведению учредительной конференции граждан по вопросам организации и осуществления территориального общественного самоуправления.</w:t>
      </w:r>
    </w:p>
    <w:p w:rsidR="00E93C6A" w:rsidRPr="00E93C6A" w:rsidRDefault="00E93C6A" w:rsidP="00E93C6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93C6A">
        <w:rPr>
          <w:rFonts w:ascii="Times New Roman" w:hAnsi="Times New Roman"/>
          <w:sz w:val="28"/>
          <w:szCs w:val="28"/>
        </w:rPr>
        <w:t xml:space="preserve">3. Организацию исполнения настоящего решения возложить на главу муниципального образования </w:t>
      </w:r>
      <w:r>
        <w:rPr>
          <w:rFonts w:ascii="Times New Roman" w:hAnsi="Times New Roman"/>
          <w:sz w:val="28"/>
          <w:szCs w:val="28"/>
        </w:rPr>
        <w:t>Бурунчинский</w:t>
      </w:r>
      <w:r w:rsidRPr="00E93C6A">
        <w:rPr>
          <w:rFonts w:ascii="Times New Roman" w:hAnsi="Times New Roman"/>
          <w:sz w:val="28"/>
          <w:szCs w:val="28"/>
        </w:rPr>
        <w:t xml:space="preserve"> сельсовет Саракташского района </w:t>
      </w:r>
      <w:r>
        <w:rPr>
          <w:rFonts w:ascii="Times New Roman" w:hAnsi="Times New Roman"/>
          <w:sz w:val="28"/>
          <w:szCs w:val="28"/>
        </w:rPr>
        <w:t>А.В. Морскова</w:t>
      </w:r>
      <w:r w:rsidRPr="00E93C6A">
        <w:rPr>
          <w:rFonts w:ascii="Times New Roman" w:hAnsi="Times New Roman"/>
          <w:sz w:val="28"/>
          <w:szCs w:val="28"/>
        </w:rPr>
        <w:t>.</w:t>
      </w:r>
    </w:p>
    <w:p w:rsidR="00E93C6A" w:rsidRPr="00E93C6A" w:rsidRDefault="00E93C6A" w:rsidP="00E93C6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93C6A">
        <w:rPr>
          <w:rFonts w:ascii="Times New Roman" w:hAnsi="Times New Roman"/>
          <w:sz w:val="28"/>
          <w:szCs w:val="28"/>
        </w:rPr>
        <w:t xml:space="preserve">3. Настоящее решение вступает в силу со дня подписания, подлежит обнародованию и размещению на официальном сайте администрации муниципального образования </w:t>
      </w:r>
      <w:r>
        <w:rPr>
          <w:rFonts w:ascii="Times New Roman" w:hAnsi="Times New Roman"/>
          <w:sz w:val="28"/>
          <w:szCs w:val="28"/>
        </w:rPr>
        <w:t>Бурунчинский</w:t>
      </w:r>
      <w:r w:rsidRPr="00E93C6A">
        <w:rPr>
          <w:rFonts w:ascii="Times New Roman" w:hAnsi="Times New Roman"/>
          <w:sz w:val="28"/>
          <w:szCs w:val="28"/>
        </w:rPr>
        <w:t xml:space="preserve"> сельсовет Саракташского района Оренбургской области в сети «Интернет». </w:t>
      </w:r>
    </w:p>
    <w:p w:rsidR="00E93C6A" w:rsidRPr="00E93C6A" w:rsidRDefault="00E93C6A" w:rsidP="00E93C6A">
      <w:pPr>
        <w:tabs>
          <w:tab w:val="left" w:pos="136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93C6A">
        <w:rPr>
          <w:rFonts w:ascii="Times New Roman" w:hAnsi="Times New Roman"/>
          <w:sz w:val="28"/>
          <w:szCs w:val="28"/>
        </w:rPr>
        <w:t xml:space="preserve">4. Контроль за исполнением настоящего решения возложить на постоянную комиссию </w:t>
      </w:r>
      <w:r w:rsidRPr="00E93C6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Совета депутатов сельсовета по мандатным вопросам, вопросам местного самоуправления, законности, правопорядка, работе с общественными и религиозными объединениями, национальным вопросам и делам военнослужащих (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Горбачев И.А</w:t>
      </w:r>
      <w:r w:rsidRPr="00E93C6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.).</w:t>
      </w:r>
    </w:p>
    <w:p w:rsidR="00E93C6A" w:rsidRPr="00E93C6A" w:rsidRDefault="00E93C6A" w:rsidP="00E93C6A">
      <w:pPr>
        <w:ind w:firstLine="709"/>
        <w:rPr>
          <w:rFonts w:ascii="Times New Roman" w:hAnsi="Times New Roman"/>
          <w:sz w:val="28"/>
          <w:szCs w:val="28"/>
        </w:rPr>
      </w:pPr>
    </w:p>
    <w:p w:rsidR="00E93C6A" w:rsidRPr="00E93C6A" w:rsidRDefault="00E93C6A" w:rsidP="00E93C6A">
      <w:pPr>
        <w:ind w:firstLine="709"/>
        <w:rPr>
          <w:rFonts w:ascii="Times New Roman" w:hAnsi="Times New Roman"/>
          <w:sz w:val="28"/>
          <w:szCs w:val="28"/>
        </w:rPr>
      </w:pPr>
    </w:p>
    <w:p w:rsidR="00E93C6A" w:rsidRPr="00E93C6A" w:rsidRDefault="00E93C6A" w:rsidP="00E93C6A">
      <w:pPr>
        <w:ind w:firstLine="709"/>
        <w:rPr>
          <w:rFonts w:ascii="Times New Roman" w:hAnsi="Times New Roman"/>
          <w:sz w:val="28"/>
          <w:szCs w:val="28"/>
        </w:rPr>
      </w:pPr>
    </w:p>
    <w:p w:rsidR="00E93C6A" w:rsidRPr="00E93C6A" w:rsidRDefault="00E93C6A" w:rsidP="00E93C6A">
      <w:pPr>
        <w:rPr>
          <w:rFonts w:ascii="Times New Roman" w:hAnsi="Times New Roman"/>
          <w:sz w:val="28"/>
          <w:szCs w:val="28"/>
        </w:rPr>
      </w:pPr>
      <w:r w:rsidRPr="00E93C6A">
        <w:rPr>
          <w:rFonts w:ascii="Times New Roman" w:hAnsi="Times New Roman"/>
          <w:sz w:val="28"/>
          <w:szCs w:val="28"/>
        </w:rPr>
        <w:t>Председатель Совета депутатов,</w:t>
      </w:r>
    </w:p>
    <w:p w:rsidR="00E93C6A" w:rsidRPr="00E93C6A" w:rsidRDefault="00E93C6A" w:rsidP="00E93C6A">
      <w:pPr>
        <w:rPr>
          <w:rFonts w:ascii="Times New Roman" w:hAnsi="Times New Roman"/>
          <w:sz w:val="28"/>
          <w:szCs w:val="28"/>
        </w:rPr>
      </w:pPr>
      <w:r w:rsidRPr="00E93C6A">
        <w:rPr>
          <w:rFonts w:ascii="Times New Roman" w:hAnsi="Times New Roman"/>
          <w:sz w:val="28"/>
          <w:szCs w:val="28"/>
        </w:rPr>
        <w:t xml:space="preserve">Глава сельсовета                                                 </w:t>
      </w:r>
      <w:r>
        <w:rPr>
          <w:rFonts w:ascii="Times New Roman" w:hAnsi="Times New Roman"/>
          <w:sz w:val="28"/>
          <w:szCs w:val="28"/>
        </w:rPr>
        <w:t>А.В. Морсков</w:t>
      </w:r>
    </w:p>
    <w:p w:rsidR="00E93C6A" w:rsidRPr="00E93C6A" w:rsidRDefault="00E93C6A" w:rsidP="00E93C6A">
      <w:pPr>
        <w:ind w:firstLine="709"/>
        <w:rPr>
          <w:rFonts w:ascii="Times New Roman" w:hAnsi="Times New Roman"/>
          <w:sz w:val="28"/>
          <w:szCs w:val="28"/>
        </w:rPr>
      </w:pPr>
    </w:p>
    <w:p w:rsidR="00E93C6A" w:rsidRPr="00E93C6A" w:rsidRDefault="00E93C6A" w:rsidP="00E93C6A">
      <w:pPr>
        <w:ind w:firstLine="709"/>
        <w:rPr>
          <w:rFonts w:ascii="Times New Roman" w:hAnsi="Times New Roman"/>
          <w:sz w:val="28"/>
          <w:szCs w:val="28"/>
        </w:rPr>
      </w:pPr>
    </w:p>
    <w:p w:rsidR="00E93C6A" w:rsidRPr="00E93C6A" w:rsidRDefault="00E93C6A" w:rsidP="00E93C6A">
      <w:pPr>
        <w:tabs>
          <w:tab w:val="left" w:pos="1360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8022"/>
      </w:tblGrid>
      <w:tr w:rsidR="00E93C6A" w:rsidRPr="006D0E80" w:rsidTr="006D0E80">
        <w:tc>
          <w:tcPr>
            <w:tcW w:w="1548" w:type="dxa"/>
          </w:tcPr>
          <w:p w:rsidR="00E93C6A" w:rsidRPr="006D0E80" w:rsidRDefault="00E93C6A" w:rsidP="006D0E80">
            <w:pPr>
              <w:tabs>
                <w:tab w:val="left" w:pos="13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0E80">
              <w:rPr>
                <w:rFonts w:ascii="Times New Roman" w:hAnsi="Times New Roman"/>
                <w:sz w:val="28"/>
                <w:szCs w:val="28"/>
              </w:rPr>
              <w:t>Разослано:</w:t>
            </w:r>
          </w:p>
        </w:tc>
        <w:tc>
          <w:tcPr>
            <w:tcW w:w="8022" w:type="dxa"/>
          </w:tcPr>
          <w:p w:rsidR="00E93C6A" w:rsidRPr="006D0E80" w:rsidRDefault="00E93C6A" w:rsidP="006D0E80">
            <w:pPr>
              <w:tabs>
                <w:tab w:val="left" w:pos="13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0E80">
              <w:rPr>
                <w:rFonts w:ascii="Times New Roman" w:hAnsi="Times New Roman"/>
                <w:sz w:val="28"/>
                <w:szCs w:val="28"/>
              </w:rPr>
              <w:t>администрации сельсовета, депутатам, прокуратуре района, постоянной комиссии, официальный сайт администрации сельсовета, в дело.</w:t>
            </w:r>
          </w:p>
        </w:tc>
      </w:tr>
    </w:tbl>
    <w:p w:rsidR="00E93C6A" w:rsidRPr="00E93C6A" w:rsidRDefault="00E93C6A" w:rsidP="00E93C6A">
      <w:pPr>
        <w:tabs>
          <w:tab w:val="left" w:pos="1360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93C6A" w:rsidRPr="00E93C6A" w:rsidRDefault="00E93C6A" w:rsidP="00E93C6A">
      <w:pPr>
        <w:pStyle w:val="a5"/>
        <w:jc w:val="right"/>
        <w:rPr>
          <w:rFonts w:ascii="Times New Roman" w:hAnsi="Times New Roman"/>
          <w:sz w:val="28"/>
        </w:rPr>
      </w:pPr>
      <w:r w:rsidRPr="00E93C6A">
        <w:br w:type="page"/>
      </w:r>
      <w:r w:rsidRPr="00E93C6A">
        <w:rPr>
          <w:rFonts w:ascii="Times New Roman" w:hAnsi="Times New Roman"/>
          <w:sz w:val="28"/>
        </w:rPr>
        <w:lastRenderedPageBreak/>
        <w:t xml:space="preserve">Приложение </w:t>
      </w:r>
    </w:p>
    <w:p w:rsidR="00E93C6A" w:rsidRPr="00E93C6A" w:rsidRDefault="00E93C6A" w:rsidP="00E93C6A">
      <w:pPr>
        <w:pStyle w:val="a5"/>
        <w:jc w:val="right"/>
        <w:rPr>
          <w:rFonts w:ascii="Times New Roman" w:hAnsi="Times New Roman"/>
          <w:sz w:val="28"/>
        </w:rPr>
      </w:pPr>
      <w:r w:rsidRPr="00E93C6A">
        <w:rPr>
          <w:rFonts w:ascii="Times New Roman" w:hAnsi="Times New Roman"/>
          <w:sz w:val="28"/>
        </w:rPr>
        <w:t xml:space="preserve">к решению Совета </w:t>
      </w:r>
    </w:p>
    <w:p w:rsidR="00E93C6A" w:rsidRPr="00E93C6A" w:rsidRDefault="00E93C6A" w:rsidP="00E93C6A">
      <w:pPr>
        <w:pStyle w:val="a5"/>
        <w:jc w:val="right"/>
        <w:rPr>
          <w:rFonts w:ascii="Times New Roman" w:hAnsi="Times New Roman"/>
          <w:sz w:val="28"/>
        </w:rPr>
      </w:pPr>
      <w:r w:rsidRPr="00E93C6A">
        <w:rPr>
          <w:rFonts w:ascii="Times New Roman" w:hAnsi="Times New Roman"/>
          <w:sz w:val="28"/>
        </w:rPr>
        <w:t>депутатов сельсовета</w:t>
      </w:r>
    </w:p>
    <w:p w:rsidR="00E93C6A" w:rsidRPr="00E93C6A" w:rsidRDefault="00E93C6A" w:rsidP="00E93C6A">
      <w:pPr>
        <w:pStyle w:val="a5"/>
        <w:jc w:val="right"/>
        <w:rPr>
          <w:rFonts w:ascii="Times New Roman" w:hAnsi="Times New Roman"/>
          <w:sz w:val="28"/>
        </w:rPr>
      </w:pPr>
      <w:r w:rsidRPr="00E93C6A">
        <w:rPr>
          <w:rFonts w:ascii="Times New Roman" w:hAnsi="Times New Roman"/>
          <w:sz w:val="28"/>
        </w:rPr>
        <w:t>от 1</w:t>
      </w:r>
      <w:r>
        <w:rPr>
          <w:rFonts w:ascii="Times New Roman" w:hAnsi="Times New Roman"/>
          <w:sz w:val="28"/>
        </w:rPr>
        <w:t>5</w:t>
      </w:r>
      <w:r w:rsidRPr="00E93C6A">
        <w:rPr>
          <w:rFonts w:ascii="Times New Roman" w:hAnsi="Times New Roman"/>
          <w:sz w:val="28"/>
        </w:rPr>
        <w:t xml:space="preserve"> ноября 2018 года  № 1</w:t>
      </w:r>
      <w:r>
        <w:rPr>
          <w:rFonts w:ascii="Times New Roman" w:hAnsi="Times New Roman"/>
          <w:sz w:val="28"/>
        </w:rPr>
        <w:t>31</w:t>
      </w:r>
    </w:p>
    <w:p w:rsidR="00E93C6A" w:rsidRPr="00E93C6A" w:rsidRDefault="00E93C6A" w:rsidP="00E93C6A">
      <w:pPr>
        <w:jc w:val="center"/>
        <w:rPr>
          <w:rFonts w:ascii="Times New Roman" w:hAnsi="Times New Roman"/>
          <w:sz w:val="28"/>
          <w:szCs w:val="28"/>
        </w:rPr>
      </w:pPr>
    </w:p>
    <w:p w:rsidR="00E93C6A" w:rsidRPr="00E93C6A" w:rsidRDefault="00E93C6A" w:rsidP="00E93C6A">
      <w:pPr>
        <w:pStyle w:val="a5"/>
        <w:jc w:val="center"/>
        <w:rPr>
          <w:rFonts w:ascii="Times New Roman" w:hAnsi="Times New Roman"/>
          <w:sz w:val="28"/>
        </w:rPr>
      </w:pPr>
      <w:r w:rsidRPr="00E93C6A">
        <w:rPr>
          <w:rFonts w:ascii="Times New Roman" w:hAnsi="Times New Roman"/>
          <w:sz w:val="28"/>
        </w:rPr>
        <w:t>Описание границ территории,</w:t>
      </w:r>
    </w:p>
    <w:p w:rsidR="00E93C6A" w:rsidRPr="00E93C6A" w:rsidRDefault="00E93C6A" w:rsidP="00E93C6A">
      <w:pPr>
        <w:pStyle w:val="a5"/>
        <w:jc w:val="center"/>
        <w:rPr>
          <w:rFonts w:ascii="Times New Roman" w:hAnsi="Times New Roman"/>
          <w:sz w:val="28"/>
        </w:rPr>
      </w:pPr>
      <w:r w:rsidRPr="00E93C6A">
        <w:rPr>
          <w:rFonts w:ascii="Times New Roman" w:hAnsi="Times New Roman"/>
          <w:sz w:val="28"/>
        </w:rPr>
        <w:t>в пределах которой осуществляется</w:t>
      </w:r>
    </w:p>
    <w:p w:rsidR="00E93C6A" w:rsidRPr="00E93C6A" w:rsidRDefault="00E93C6A" w:rsidP="00E93C6A">
      <w:pPr>
        <w:pStyle w:val="a5"/>
        <w:jc w:val="center"/>
        <w:rPr>
          <w:rFonts w:ascii="Times New Roman" w:hAnsi="Times New Roman"/>
          <w:sz w:val="28"/>
        </w:rPr>
      </w:pPr>
      <w:r w:rsidRPr="00E93C6A">
        <w:rPr>
          <w:rFonts w:ascii="Times New Roman" w:hAnsi="Times New Roman"/>
          <w:sz w:val="28"/>
        </w:rPr>
        <w:t>территориальное общественное самоуправление</w:t>
      </w:r>
    </w:p>
    <w:p w:rsidR="00E93C6A" w:rsidRPr="00E93C6A" w:rsidRDefault="00E93C6A" w:rsidP="00E93C6A">
      <w:pPr>
        <w:pStyle w:val="a5"/>
        <w:jc w:val="center"/>
      </w:pPr>
      <w:r w:rsidRPr="00E93C6A">
        <w:rPr>
          <w:rFonts w:ascii="Times New Roman" w:hAnsi="Times New Roman"/>
          <w:sz w:val="28"/>
        </w:rPr>
        <w:t>в муниципальном образовании Бурунчинский сельсовет Саракташского района Оренбургской области</w:t>
      </w:r>
    </w:p>
    <w:p w:rsidR="00E93C6A" w:rsidRPr="00E93C6A" w:rsidRDefault="00E93C6A" w:rsidP="00E93C6A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9"/>
        <w:gridCol w:w="3438"/>
        <w:gridCol w:w="5494"/>
      </w:tblGrid>
      <w:tr w:rsidR="00E93C6A" w:rsidRPr="006D0E80" w:rsidTr="006D0E80">
        <w:tc>
          <w:tcPr>
            <w:tcW w:w="639" w:type="dxa"/>
            <w:vAlign w:val="center"/>
          </w:tcPr>
          <w:p w:rsidR="00E93C6A" w:rsidRPr="006D0E80" w:rsidRDefault="00E93C6A" w:rsidP="006D0E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0E80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E93C6A" w:rsidRPr="006D0E80" w:rsidRDefault="00E93C6A" w:rsidP="006D0E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0E80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3438" w:type="dxa"/>
            <w:vAlign w:val="center"/>
          </w:tcPr>
          <w:p w:rsidR="00E93C6A" w:rsidRPr="006D0E80" w:rsidRDefault="00E93C6A" w:rsidP="006D0E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0E80">
              <w:rPr>
                <w:rFonts w:ascii="Times New Roman" w:hAnsi="Times New Roman"/>
                <w:sz w:val="28"/>
                <w:szCs w:val="28"/>
              </w:rPr>
              <w:t>Наименование населенного пункта муниципального образования</w:t>
            </w:r>
          </w:p>
        </w:tc>
        <w:tc>
          <w:tcPr>
            <w:tcW w:w="5494" w:type="dxa"/>
            <w:vAlign w:val="center"/>
          </w:tcPr>
          <w:p w:rsidR="00E93C6A" w:rsidRPr="006D0E80" w:rsidRDefault="00E93C6A" w:rsidP="006D0E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0E80">
              <w:rPr>
                <w:rFonts w:ascii="Times New Roman" w:hAnsi="Times New Roman"/>
                <w:sz w:val="28"/>
                <w:szCs w:val="28"/>
              </w:rPr>
              <w:t>Граница территории, в пределах  которой осуществляется ТОС</w:t>
            </w:r>
          </w:p>
        </w:tc>
      </w:tr>
      <w:tr w:rsidR="00E93C6A" w:rsidRPr="006D0E80" w:rsidTr="006D0E80">
        <w:tc>
          <w:tcPr>
            <w:tcW w:w="639" w:type="dxa"/>
          </w:tcPr>
          <w:p w:rsidR="00E93C6A" w:rsidRPr="006D0E80" w:rsidRDefault="00E93C6A" w:rsidP="006D0E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0E8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38" w:type="dxa"/>
          </w:tcPr>
          <w:p w:rsidR="00E93C6A" w:rsidRPr="006D0E80" w:rsidRDefault="00E93C6A" w:rsidP="00E93C6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0E80">
              <w:rPr>
                <w:rFonts w:ascii="Times New Roman" w:hAnsi="Times New Roman"/>
                <w:sz w:val="28"/>
                <w:szCs w:val="28"/>
              </w:rPr>
              <w:t>село Новомихайловка</w:t>
            </w:r>
          </w:p>
        </w:tc>
        <w:tc>
          <w:tcPr>
            <w:tcW w:w="5494" w:type="dxa"/>
          </w:tcPr>
          <w:p w:rsidR="00E93C6A" w:rsidRPr="006D0E80" w:rsidRDefault="00E93C6A" w:rsidP="00E93C6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0E80">
              <w:rPr>
                <w:rFonts w:ascii="Times New Roman" w:hAnsi="Times New Roman"/>
                <w:sz w:val="28"/>
                <w:szCs w:val="28"/>
              </w:rPr>
              <w:t>Территориальное общественное самоуправление осуществляется в границах населённого пункта с. Новомихайловка, границы утверждены Генеральным планом муниципального образования Бурунчинский сельсовет</w:t>
            </w:r>
          </w:p>
        </w:tc>
      </w:tr>
    </w:tbl>
    <w:p w:rsidR="00E93C6A" w:rsidRPr="00E93C6A" w:rsidRDefault="00E93C6A" w:rsidP="00E93C6A">
      <w:pPr>
        <w:jc w:val="center"/>
        <w:rPr>
          <w:rFonts w:ascii="Times New Roman" w:hAnsi="Times New Roman"/>
          <w:sz w:val="28"/>
          <w:szCs w:val="28"/>
        </w:rPr>
      </w:pPr>
    </w:p>
    <w:p w:rsidR="00E93C6A" w:rsidRPr="00E93C6A" w:rsidRDefault="00E93C6A" w:rsidP="00E93C6A">
      <w:pPr>
        <w:ind w:firstLine="709"/>
        <w:rPr>
          <w:rFonts w:ascii="Times New Roman" w:hAnsi="Times New Roman"/>
          <w:sz w:val="28"/>
          <w:szCs w:val="28"/>
        </w:rPr>
      </w:pPr>
    </w:p>
    <w:p w:rsidR="00E93C6A" w:rsidRPr="00E93C6A" w:rsidRDefault="00E93C6A" w:rsidP="00E93C6A">
      <w:pPr>
        <w:keepNext/>
        <w:outlineLvl w:val="0"/>
        <w:rPr>
          <w:rFonts w:ascii="Times New Roman" w:hAnsi="Times New Roman"/>
          <w:bCs/>
          <w:sz w:val="28"/>
          <w:szCs w:val="28"/>
        </w:rPr>
      </w:pPr>
    </w:p>
    <w:p w:rsidR="00E93C6A" w:rsidRPr="00E93C6A" w:rsidRDefault="00E93C6A" w:rsidP="00E93C6A">
      <w:pPr>
        <w:ind w:left="360"/>
        <w:rPr>
          <w:rFonts w:ascii="Times New Roman" w:hAnsi="Times New Roman"/>
          <w:sz w:val="28"/>
          <w:szCs w:val="28"/>
        </w:rPr>
      </w:pPr>
    </w:p>
    <w:p w:rsidR="00E93C6A" w:rsidRPr="00E93C6A" w:rsidRDefault="00E93C6A" w:rsidP="00E93C6A">
      <w:pPr>
        <w:ind w:left="360"/>
        <w:rPr>
          <w:rFonts w:ascii="Times New Roman" w:hAnsi="Times New Roman"/>
          <w:sz w:val="28"/>
          <w:szCs w:val="28"/>
        </w:rPr>
      </w:pPr>
    </w:p>
    <w:p w:rsidR="00E93C6A" w:rsidRPr="00E93C6A" w:rsidRDefault="00E93C6A" w:rsidP="00E93C6A">
      <w:pPr>
        <w:ind w:left="360"/>
        <w:rPr>
          <w:rFonts w:ascii="Times New Roman" w:hAnsi="Times New Roman"/>
          <w:sz w:val="28"/>
          <w:szCs w:val="28"/>
        </w:rPr>
      </w:pPr>
    </w:p>
    <w:p w:rsidR="00E93C6A" w:rsidRPr="00E93C6A" w:rsidRDefault="00E93C6A" w:rsidP="00E93C6A">
      <w:pPr>
        <w:ind w:left="360"/>
        <w:rPr>
          <w:rFonts w:ascii="Times New Roman" w:hAnsi="Times New Roman"/>
          <w:sz w:val="28"/>
          <w:szCs w:val="28"/>
        </w:rPr>
      </w:pPr>
    </w:p>
    <w:p w:rsidR="00E93C6A" w:rsidRPr="00E93C6A" w:rsidRDefault="00E93C6A" w:rsidP="00E93C6A">
      <w:pPr>
        <w:ind w:left="360"/>
        <w:rPr>
          <w:rFonts w:ascii="Times New Roman" w:hAnsi="Times New Roman"/>
          <w:sz w:val="28"/>
          <w:szCs w:val="28"/>
        </w:rPr>
      </w:pPr>
    </w:p>
    <w:p w:rsidR="00E93C6A" w:rsidRPr="00E93C6A" w:rsidRDefault="00E93C6A" w:rsidP="00E93C6A">
      <w:pPr>
        <w:rPr>
          <w:rFonts w:ascii="Times New Roman" w:hAnsi="Times New Roman"/>
          <w:sz w:val="28"/>
          <w:szCs w:val="28"/>
        </w:rPr>
      </w:pPr>
    </w:p>
    <w:p w:rsidR="006D0E80" w:rsidRPr="00E93C6A" w:rsidRDefault="006D0E80">
      <w:pPr>
        <w:rPr>
          <w:rFonts w:ascii="Times New Roman" w:hAnsi="Times New Roman"/>
          <w:sz w:val="28"/>
          <w:szCs w:val="28"/>
        </w:rPr>
      </w:pPr>
    </w:p>
    <w:sectPr w:rsidR="006D0E80" w:rsidRPr="00E93C6A" w:rsidSect="006D0E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C6A"/>
    <w:rsid w:val="006D0E80"/>
    <w:rsid w:val="00DB2BE1"/>
    <w:rsid w:val="00E93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177DD8-6E74-4951-8631-DE9605A0D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E93C6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E93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3C6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93C6A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Надежда</cp:lastModifiedBy>
  <cp:revision>2</cp:revision>
  <dcterms:created xsi:type="dcterms:W3CDTF">2018-12-16T15:30:00Z</dcterms:created>
  <dcterms:modified xsi:type="dcterms:W3CDTF">2018-12-16T15:30:00Z</dcterms:modified>
</cp:coreProperties>
</file>